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E523" w14:textId="77777777" w:rsidR="001001C9" w:rsidRPr="00874C9A" w:rsidRDefault="001001C9" w:rsidP="00F32373">
      <w:pPr>
        <w:pStyle w:val="Style1"/>
        <w:widowControl/>
        <w:jc w:val="center"/>
        <w:rPr>
          <w:rStyle w:val="FontStyle11"/>
          <w:color w:val="000000" w:themeColor="text1"/>
        </w:rPr>
      </w:pPr>
      <w:r w:rsidRPr="00874C9A">
        <w:rPr>
          <w:rStyle w:val="FontStyle11"/>
          <w:color w:val="000000" w:themeColor="text1"/>
        </w:rPr>
        <w:t>ZAGADNIENIA NA EGZAMIN DYPLOMOWY INŻYNIERSKI</w:t>
      </w:r>
    </w:p>
    <w:p w14:paraId="1E9B5ECC" w14:textId="77777777" w:rsidR="001001C9" w:rsidRDefault="001001C9" w:rsidP="00F32373">
      <w:pPr>
        <w:pStyle w:val="Style1"/>
        <w:widowControl/>
        <w:jc w:val="center"/>
        <w:rPr>
          <w:rStyle w:val="FontStyle11"/>
          <w:color w:val="000000" w:themeColor="text1"/>
        </w:rPr>
      </w:pPr>
      <w:r w:rsidRPr="00874C9A">
        <w:rPr>
          <w:rStyle w:val="FontStyle11"/>
          <w:color w:val="000000" w:themeColor="text1"/>
        </w:rPr>
        <w:t>KIERUNEK ROLNICTWO</w:t>
      </w:r>
    </w:p>
    <w:p w14:paraId="499089A2" w14:textId="77777777" w:rsidR="00F32373" w:rsidRPr="00874C9A" w:rsidRDefault="00F32373" w:rsidP="00F32373">
      <w:pPr>
        <w:pStyle w:val="Style1"/>
        <w:widowControl/>
        <w:jc w:val="center"/>
        <w:rPr>
          <w:color w:val="000000" w:themeColor="text1"/>
        </w:rPr>
      </w:pPr>
    </w:p>
    <w:p w14:paraId="48FCD74E" w14:textId="77777777" w:rsidR="00F32373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Właściwości oraz specyfika uprawy gleb lekkich.</w:t>
      </w:r>
    </w:p>
    <w:p w14:paraId="26DCA1CE" w14:textId="77777777" w:rsidR="00F32373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F32373">
        <w:rPr>
          <w:rStyle w:val="FontStyle13"/>
          <w:color w:val="000000" w:themeColor="text1"/>
          <w:sz w:val="24"/>
          <w:szCs w:val="24"/>
        </w:rPr>
        <w:t>Jakie są główne zadania uprawy roli.</w:t>
      </w:r>
    </w:p>
    <w:p w14:paraId="793826D6" w14:textId="77777777" w:rsidR="00F32373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F32373">
        <w:rPr>
          <w:rStyle w:val="FontStyle13"/>
          <w:color w:val="000000" w:themeColor="text1"/>
          <w:sz w:val="24"/>
          <w:szCs w:val="24"/>
        </w:rPr>
        <w:t>Co to jest orka, podział orek i sposoby ich wykonywania</w:t>
      </w:r>
      <w:r w:rsidR="00277A4F" w:rsidRPr="00F32373">
        <w:rPr>
          <w:rStyle w:val="FontStyle13"/>
          <w:color w:val="000000" w:themeColor="text1"/>
          <w:sz w:val="24"/>
          <w:szCs w:val="24"/>
        </w:rPr>
        <w:t>.</w:t>
      </w:r>
    </w:p>
    <w:p w14:paraId="7A36D91F" w14:textId="77777777" w:rsidR="00F32373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F32373">
        <w:rPr>
          <w:rStyle w:val="FontStyle13"/>
          <w:color w:val="000000" w:themeColor="text1"/>
          <w:sz w:val="24"/>
          <w:szCs w:val="24"/>
        </w:rPr>
        <w:t xml:space="preserve">Uprawa </w:t>
      </w:r>
      <w:proofErr w:type="spellStart"/>
      <w:r w:rsidRPr="00F32373">
        <w:rPr>
          <w:rStyle w:val="FontStyle13"/>
          <w:color w:val="000000" w:themeColor="text1"/>
          <w:sz w:val="24"/>
          <w:szCs w:val="24"/>
        </w:rPr>
        <w:t>bezorkowa</w:t>
      </w:r>
      <w:proofErr w:type="spellEnd"/>
      <w:r w:rsidRPr="00F32373">
        <w:rPr>
          <w:rStyle w:val="FontStyle13"/>
          <w:color w:val="000000" w:themeColor="text1"/>
          <w:sz w:val="24"/>
          <w:szCs w:val="24"/>
        </w:rPr>
        <w:t xml:space="preserve"> wady i zalety</w:t>
      </w:r>
      <w:r w:rsidR="00277A4F" w:rsidRPr="00F32373">
        <w:rPr>
          <w:rStyle w:val="FontStyle13"/>
          <w:color w:val="000000" w:themeColor="text1"/>
          <w:sz w:val="24"/>
          <w:szCs w:val="24"/>
        </w:rPr>
        <w:t>.</w:t>
      </w:r>
      <w:r w:rsidRPr="00F32373">
        <w:rPr>
          <w:rStyle w:val="FontStyle13"/>
          <w:color w:val="000000" w:themeColor="text1"/>
          <w:sz w:val="24"/>
          <w:szCs w:val="24"/>
        </w:rPr>
        <w:t xml:space="preserve"> </w:t>
      </w:r>
    </w:p>
    <w:p w14:paraId="2534845B" w14:textId="77777777" w:rsidR="00F32373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F32373">
        <w:rPr>
          <w:rStyle w:val="FontStyle13"/>
          <w:color w:val="000000" w:themeColor="text1"/>
          <w:sz w:val="24"/>
          <w:szCs w:val="24"/>
        </w:rPr>
        <w:t>Sposoby siewu roślin rolniczych</w:t>
      </w:r>
      <w:r w:rsidR="00F32373">
        <w:rPr>
          <w:rStyle w:val="FontStyle13"/>
          <w:color w:val="000000" w:themeColor="text1"/>
          <w:sz w:val="24"/>
          <w:szCs w:val="24"/>
        </w:rPr>
        <w:t>.</w:t>
      </w:r>
    </w:p>
    <w:p w14:paraId="6AC667E7" w14:textId="77777777" w:rsidR="001001C9" w:rsidRPr="00F32373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F32373">
        <w:rPr>
          <w:rStyle w:val="FontStyle13"/>
          <w:color w:val="000000" w:themeColor="text1"/>
          <w:sz w:val="24"/>
          <w:szCs w:val="24"/>
        </w:rPr>
        <w:t xml:space="preserve">Proszę wyjaśnić zalety uprawy </w:t>
      </w:r>
      <w:proofErr w:type="spellStart"/>
      <w:r w:rsidRPr="00F32373">
        <w:rPr>
          <w:rStyle w:val="FontStyle13"/>
          <w:color w:val="000000" w:themeColor="text1"/>
          <w:sz w:val="24"/>
          <w:szCs w:val="24"/>
        </w:rPr>
        <w:t>Strip-Till</w:t>
      </w:r>
      <w:proofErr w:type="spellEnd"/>
      <w:r w:rsidR="00277A4F" w:rsidRPr="00F32373">
        <w:rPr>
          <w:rStyle w:val="FontStyle13"/>
          <w:color w:val="000000" w:themeColor="text1"/>
          <w:sz w:val="24"/>
          <w:szCs w:val="24"/>
        </w:rPr>
        <w:t>.</w:t>
      </w:r>
    </w:p>
    <w:p w14:paraId="588D08BF" w14:textId="77777777" w:rsidR="001001C9" w:rsidRPr="00E24CF5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Właściwości oraz specyfika uprawy gleb średnich.</w:t>
      </w:r>
    </w:p>
    <w:p w14:paraId="35955CBB" w14:textId="77777777" w:rsidR="00F32373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Właściwości oraz specyfika uprawy gleb ciężkich.</w:t>
      </w:r>
    </w:p>
    <w:p w14:paraId="3E134781" w14:textId="77777777" w:rsidR="00F32373" w:rsidRDefault="001001C9" w:rsidP="00F32373">
      <w:pPr>
        <w:numPr>
          <w:ilvl w:val="0"/>
          <w:numId w:val="1"/>
        </w:numPr>
        <w:ind w:left="284" w:hanging="284"/>
        <w:rPr>
          <w:rStyle w:val="FontStyle13"/>
          <w:color w:val="000000" w:themeColor="text1"/>
          <w:sz w:val="24"/>
          <w:szCs w:val="24"/>
        </w:rPr>
      </w:pPr>
      <w:r w:rsidRPr="00F32373">
        <w:rPr>
          <w:rStyle w:val="FontStyle13"/>
          <w:color w:val="000000" w:themeColor="text1"/>
          <w:sz w:val="24"/>
          <w:szCs w:val="24"/>
        </w:rPr>
        <w:t>Co to jest monokultura i jakie są ujemne skutki upraw w monokulturze</w:t>
      </w:r>
      <w:r w:rsidR="00785461" w:rsidRPr="00F32373">
        <w:rPr>
          <w:rStyle w:val="FontStyle13"/>
          <w:color w:val="000000" w:themeColor="text1"/>
          <w:sz w:val="24"/>
          <w:szCs w:val="24"/>
        </w:rPr>
        <w:t>.</w:t>
      </w:r>
    </w:p>
    <w:p w14:paraId="04AAE3FA" w14:textId="77777777" w:rsidR="00F32373" w:rsidRDefault="001001C9" w:rsidP="00F32373">
      <w:pPr>
        <w:numPr>
          <w:ilvl w:val="0"/>
          <w:numId w:val="1"/>
        </w:numPr>
        <w:ind w:left="284" w:hanging="284"/>
        <w:rPr>
          <w:color w:val="000000" w:themeColor="text1"/>
        </w:rPr>
      </w:pPr>
      <w:r w:rsidRPr="00F32373">
        <w:rPr>
          <w:color w:val="000000" w:themeColor="text1"/>
        </w:rPr>
        <w:t>Co to są rośliny zbożowe ich podział i co do nich zaliczmy.</w:t>
      </w:r>
    </w:p>
    <w:p w14:paraId="2AF8A592" w14:textId="77777777" w:rsidR="00F32373" w:rsidRDefault="001001C9" w:rsidP="00F32373">
      <w:pPr>
        <w:numPr>
          <w:ilvl w:val="0"/>
          <w:numId w:val="1"/>
        </w:numPr>
        <w:ind w:left="284" w:hanging="284"/>
        <w:rPr>
          <w:rStyle w:val="FontStyle13"/>
          <w:color w:val="000000" w:themeColor="text1"/>
          <w:sz w:val="24"/>
          <w:szCs w:val="24"/>
        </w:rPr>
      </w:pPr>
      <w:r w:rsidRPr="00F32373">
        <w:rPr>
          <w:rStyle w:val="FontStyle13"/>
          <w:color w:val="000000" w:themeColor="text1"/>
          <w:sz w:val="24"/>
          <w:szCs w:val="24"/>
        </w:rPr>
        <w:t>Charakterystyka zbóż ozimych, terminy ich siewu i zabiegi pielęgnacyjne</w:t>
      </w:r>
      <w:r w:rsidR="00785461" w:rsidRPr="00F32373">
        <w:rPr>
          <w:rStyle w:val="FontStyle13"/>
          <w:color w:val="000000" w:themeColor="text1"/>
          <w:sz w:val="24"/>
          <w:szCs w:val="24"/>
        </w:rPr>
        <w:t>.</w:t>
      </w:r>
    </w:p>
    <w:p w14:paraId="1FF48AE9" w14:textId="77777777" w:rsidR="001001C9" w:rsidRPr="00F32373" w:rsidRDefault="001001C9" w:rsidP="00F32373">
      <w:pPr>
        <w:numPr>
          <w:ilvl w:val="0"/>
          <w:numId w:val="1"/>
        </w:numPr>
        <w:ind w:left="284" w:hanging="284"/>
        <w:rPr>
          <w:rStyle w:val="FontStyle13"/>
          <w:color w:val="000000" w:themeColor="text1"/>
          <w:sz w:val="24"/>
          <w:szCs w:val="24"/>
        </w:rPr>
      </w:pPr>
      <w:r w:rsidRPr="00F32373">
        <w:rPr>
          <w:rStyle w:val="FontStyle13"/>
          <w:color w:val="000000" w:themeColor="text1"/>
          <w:sz w:val="24"/>
          <w:szCs w:val="24"/>
        </w:rPr>
        <w:t>Charakterystyka zbóż jarych, terminy siewu i zabiegi pielęgnacyjne</w:t>
      </w:r>
      <w:r w:rsidR="00785461" w:rsidRPr="00F32373">
        <w:rPr>
          <w:rStyle w:val="FontStyle13"/>
          <w:color w:val="000000" w:themeColor="text1"/>
          <w:sz w:val="24"/>
          <w:szCs w:val="24"/>
        </w:rPr>
        <w:t>.</w:t>
      </w:r>
    </w:p>
    <w:p w14:paraId="0381E151" w14:textId="77777777" w:rsidR="00F32373" w:rsidRPr="00F32373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 xml:space="preserve">Główne elementy technologii produkcji pszenicy </w:t>
      </w:r>
      <w:r w:rsidR="00F32373">
        <w:rPr>
          <w:rStyle w:val="FontStyle13"/>
          <w:color w:val="000000" w:themeColor="text1"/>
          <w:sz w:val="24"/>
          <w:szCs w:val="24"/>
        </w:rPr>
        <w:t>ozimej.</w:t>
      </w:r>
    </w:p>
    <w:p w14:paraId="28AD9DA5" w14:textId="77777777" w:rsidR="00F32373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Główne elementy technologii produkcji żyta ozimego.</w:t>
      </w:r>
    </w:p>
    <w:p w14:paraId="278585C7" w14:textId="77777777" w:rsidR="001001C9" w:rsidRPr="00E24CF5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Główne elementy technologii produkcji pszenżyta ozimego.</w:t>
      </w:r>
    </w:p>
    <w:p w14:paraId="4869FE08" w14:textId="77777777" w:rsidR="00F32373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Główne elementy technologii produkcji jęczmienia browarnego.</w:t>
      </w:r>
    </w:p>
    <w:p w14:paraId="25435179" w14:textId="77777777" w:rsidR="001001C9" w:rsidRPr="00E24CF5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Główne elementy technologii produkcji jęczmienia pastewnego.</w:t>
      </w:r>
    </w:p>
    <w:p w14:paraId="22995D42" w14:textId="77777777" w:rsidR="00F32373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Główne elementy technologii produkcji owsa.</w:t>
      </w:r>
    </w:p>
    <w:p w14:paraId="709B7FB2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Główne elementy technologii produkcji kukurydzy z całych roślin do zakiszania.</w:t>
      </w:r>
    </w:p>
    <w:p w14:paraId="187EBDE3" w14:textId="77777777" w:rsidR="00F32373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Główne elementy technologii produkcji kukurydzy na ziarno</w:t>
      </w:r>
      <w:r w:rsidR="00F32373">
        <w:rPr>
          <w:rStyle w:val="FontStyle13"/>
          <w:color w:val="000000" w:themeColor="text1"/>
          <w:sz w:val="24"/>
          <w:szCs w:val="24"/>
        </w:rPr>
        <w:t>.</w:t>
      </w:r>
    </w:p>
    <w:p w14:paraId="5147686F" w14:textId="77777777" w:rsidR="00F32373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Główne elementy technologii produkcji pszenicy jarej.</w:t>
      </w:r>
    </w:p>
    <w:p w14:paraId="3B7E424A" w14:textId="77777777" w:rsidR="001001C9" w:rsidRPr="00F32373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F32373">
        <w:rPr>
          <w:rStyle w:val="FontStyle13"/>
          <w:color w:val="000000" w:themeColor="text1"/>
          <w:sz w:val="24"/>
          <w:szCs w:val="24"/>
        </w:rPr>
        <w:t>Podział</w:t>
      </w:r>
      <w:r w:rsidR="00785461" w:rsidRPr="00F32373">
        <w:rPr>
          <w:rStyle w:val="FontStyle13"/>
          <w:color w:val="000000" w:themeColor="text1"/>
          <w:sz w:val="24"/>
          <w:szCs w:val="24"/>
        </w:rPr>
        <w:t>,</w:t>
      </w:r>
      <w:r w:rsidRPr="00F32373">
        <w:rPr>
          <w:rStyle w:val="FontStyle13"/>
          <w:color w:val="000000" w:themeColor="text1"/>
          <w:sz w:val="24"/>
          <w:szCs w:val="24"/>
        </w:rPr>
        <w:t xml:space="preserve"> znaczenie gospodarcze i wielkość produkcji </w:t>
      </w:r>
      <w:r w:rsidR="00785461" w:rsidRPr="00F32373">
        <w:rPr>
          <w:rStyle w:val="FontStyle13"/>
          <w:color w:val="000000" w:themeColor="text1"/>
          <w:sz w:val="24"/>
          <w:szCs w:val="24"/>
        </w:rPr>
        <w:t xml:space="preserve">roślin okopowych </w:t>
      </w:r>
      <w:r w:rsidRPr="00F32373">
        <w:rPr>
          <w:rStyle w:val="FontStyle13"/>
          <w:color w:val="000000" w:themeColor="text1"/>
          <w:sz w:val="24"/>
          <w:szCs w:val="24"/>
        </w:rPr>
        <w:t>w Polsce</w:t>
      </w:r>
      <w:r w:rsidR="00785461" w:rsidRPr="00F32373">
        <w:rPr>
          <w:rStyle w:val="FontStyle13"/>
          <w:color w:val="000000" w:themeColor="text1"/>
          <w:sz w:val="24"/>
          <w:szCs w:val="24"/>
        </w:rPr>
        <w:t>.</w:t>
      </w:r>
      <w:r w:rsidRPr="00F32373">
        <w:rPr>
          <w:rStyle w:val="FontStyle13"/>
          <w:color w:val="000000" w:themeColor="text1"/>
          <w:sz w:val="24"/>
          <w:szCs w:val="24"/>
        </w:rPr>
        <w:t xml:space="preserve"> </w:t>
      </w:r>
    </w:p>
    <w:p w14:paraId="75C1F429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Główne elementy technologii produkcji buraka cukrowego.</w:t>
      </w:r>
    </w:p>
    <w:p w14:paraId="2CC0BC96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Główne elementy technologii produkcji ziemniaka jadalnego.</w:t>
      </w:r>
    </w:p>
    <w:p w14:paraId="790F8B59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Główne elementy technologii produkcji ziemniaka skrobiowego.</w:t>
      </w:r>
    </w:p>
    <w:p w14:paraId="6461D2C3" w14:textId="77777777" w:rsidR="00F32373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Główne elementy technologii produkcji rzepaku ozimego.</w:t>
      </w:r>
    </w:p>
    <w:p w14:paraId="17DF5F61" w14:textId="77777777" w:rsidR="00F32373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F32373">
        <w:rPr>
          <w:rStyle w:val="FontStyle13"/>
          <w:color w:val="000000" w:themeColor="text1"/>
          <w:sz w:val="24"/>
          <w:szCs w:val="24"/>
        </w:rPr>
        <w:t>Podział</w:t>
      </w:r>
      <w:r w:rsidR="00785461" w:rsidRPr="00F32373">
        <w:rPr>
          <w:rStyle w:val="FontStyle13"/>
          <w:color w:val="000000" w:themeColor="text1"/>
          <w:sz w:val="24"/>
          <w:szCs w:val="24"/>
        </w:rPr>
        <w:t>,</w:t>
      </w:r>
      <w:r w:rsidRPr="00F32373">
        <w:rPr>
          <w:rStyle w:val="FontStyle13"/>
          <w:color w:val="000000" w:themeColor="text1"/>
          <w:sz w:val="24"/>
          <w:szCs w:val="24"/>
        </w:rPr>
        <w:t xml:space="preserve"> znaczenie gospodarcze i wielkość produkcji </w:t>
      </w:r>
      <w:r w:rsidR="00785461" w:rsidRPr="00F32373">
        <w:rPr>
          <w:rStyle w:val="FontStyle13"/>
          <w:color w:val="000000" w:themeColor="text1"/>
          <w:sz w:val="24"/>
          <w:szCs w:val="24"/>
        </w:rPr>
        <w:t xml:space="preserve">roślin przemysłowych </w:t>
      </w:r>
      <w:r w:rsidRPr="00F32373">
        <w:rPr>
          <w:rStyle w:val="FontStyle13"/>
          <w:color w:val="000000" w:themeColor="text1"/>
          <w:sz w:val="24"/>
          <w:szCs w:val="24"/>
        </w:rPr>
        <w:t>w Polsce</w:t>
      </w:r>
      <w:r w:rsidR="00785461" w:rsidRPr="00F32373">
        <w:rPr>
          <w:rStyle w:val="FontStyle13"/>
          <w:color w:val="000000" w:themeColor="text1"/>
          <w:sz w:val="24"/>
          <w:szCs w:val="24"/>
        </w:rPr>
        <w:t>.</w:t>
      </w:r>
      <w:r w:rsidRPr="00F32373">
        <w:rPr>
          <w:rStyle w:val="FontStyle13"/>
          <w:color w:val="000000" w:themeColor="text1"/>
          <w:sz w:val="24"/>
          <w:szCs w:val="24"/>
        </w:rPr>
        <w:t xml:space="preserve"> </w:t>
      </w:r>
    </w:p>
    <w:p w14:paraId="6F5ACC39" w14:textId="77777777" w:rsidR="00F32373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F32373">
        <w:rPr>
          <w:rStyle w:val="FontStyle13"/>
          <w:color w:val="000000" w:themeColor="text1"/>
          <w:sz w:val="24"/>
          <w:szCs w:val="24"/>
        </w:rPr>
        <w:t>Podział</w:t>
      </w:r>
      <w:r w:rsidR="00785461" w:rsidRPr="00F32373">
        <w:rPr>
          <w:rStyle w:val="FontStyle13"/>
          <w:color w:val="000000" w:themeColor="text1"/>
          <w:sz w:val="24"/>
          <w:szCs w:val="24"/>
        </w:rPr>
        <w:t>,</w:t>
      </w:r>
      <w:r w:rsidRPr="00F32373">
        <w:rPr>
          <w:rStyle w:val="FontStyle13"/>
          <w:color w:val="000000" w:themeColor="text1"/>
          <w:sz w:val="24"/>
          <w:szCs w:val="24"/>
        </w:rPr>
        <w:t xml:space="preserve"> znaczenie gospodarcze i wielkość produkcji roślin </w:t>
      </w:r>
      <w:proofErr w:type="spellStart"/>
      <w:r w:rsidRPr="00F32373">
        <w:rPr>
          <w:rStyle w:val="FontStyle13"/>
          <w:color w:val="000000" w:themeColor="text1"/>
          <w:sz w:val="24"/>
          <w:szCs w:val="24"/>
        </w:rPr>
        <w:t>bobowatych</w:t>
      </w:r>
      <w:proofErr w:type="spellEnd"/>
      <w:r w:rsidRPr="00F32373">
        <w:rPr>
          <w:rStyle w:val="FontStyle13"/>
          <w:color w:val="000000" w:themeColor="text1"/>
          <w:sz w:val="24"/>
          <w:szCs w:val="24"/>
        </w:rPr>
        <w:t xml:space="preserve"> w Polsce</w:t>
      </w:r>
      <w:r w:rsidR="00785461" w:rsidRPr="00F32373">
        <w:rPr>
          <w:rStyle w:val="FontStyle13"/>
          <w:color w:val="000000" w:themeColor="text1"/>
          <w:sz w:val="24"/>
          <w:szCs w:val="24"/>
        </w:rPr>
        <w:t>.</w:t>
      </w:r>
    </w:p>
    <w:p w14:paraId="0959AB8F" w14:textId="77777777" w:rsidR="001001C9" w:rsidRPr="00F32373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F32373">
        <w:rPr>
          <w:rStyle w:val="FontStyle13"/>
          <w:color w:val="000000" w:themeColor="text1"/>
          <w:sz w:val="24"/>
          <w:szCs w:val="24"/>
        </w:rPr>
        <w:t>Proszę wymienić funkcje płodozmianu</w:t>
      </w:r>
      <w:r w:rsidR="00785461" w:rsidRPr="00F32373">
        <w:rPr>
          <w:rStyle w:val="FontStyle13"/>
          <w:color w:val="000000" w:themeColor="text1"/>
          <w:sz w:val="24"/>
          <w:szCs w:val="24"/>
        </w:rPr>
        <w:t>.</w:t>
      </w:r>
    </w:p>
    <w:p w14:paraId="5017425F" w14:textId="77777777" w:rsidR="001001C9" w:rsidRPr="00F32373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F32373">
        <w:rPr>
          <w:rStyle w:val="FontStyle13"/>
          <w:color w:val="000000" w:themeColor="text1"/>
          <w:sz w:val="24"/>
          <w:szCs w:val="24"/>
        </w:rPr>
        <w:t xml:space="preserve">Wyjaśnić pojęcie – rośliny transgeniczne i ich uprawa </w:t>
      </w:r>
      <w:r w:rsidR="00785461" w:rsidRPr="00F32373">
        <w:rPr>
          <w:rStyle w:val="FontStyle13"/>
          <w:color w:val="000000" w:themeColor="text1"/>
          <w:sz w:val="24"/>
          <w:szCs w:val="24"/>
        </w:rPr>
        <w:t>na</w:t>
      </w:r>
      <w:r w:rsidRPr="00F32373">
        <w:rPr>
          <w:rStyle w:val="FontStyle13"/>
          <w:color w:val="000000" w:themeColor="text1"/>
          <w:sz w:val="24"/>
          <w:szCs w:val="24"/>
        </w:rPr>
        <w:t xml:space="preserve"> świecie</w:t>
      </w:r>
      <w:r w:rsidR="00785461" w:rsidRPr="00F32373">
        <w:rPr>
          <w:rStyle w:val="FontStyle13"/>
          <w:color w:val="000000" w:themeColor="text1"/>
          <w:sz w:val="24"/>
          <w:szCs w:val="24"/>
        </w:rPr>
        <w:t>.</w:t>
      </w:r>
    </w:p>
    <w:p w14:paraId="275A23E9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Przyrodniczo - rolnicze znaczenie trwałych użytków zielonych.</w:t>
      </w:r>
    </w:p>
    <w:p w14:paraId="48205C9D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 xml:space="preserve">Ekologiczna i gospodarcza funkcja roślin </w:t>
      </w:r>
      <w:proofErr w:type="spellStart"/>
      <w:r w:rsidR="00785461">
        <w:rPr>
          <w:rStyle w:val="FontStyle13"/>
          <w:color w:val="000000" w:themeColor="text1"/>
          <w:sz w:val="24"/>
          <w:szCs w:val="24"/>
        </w:rPr>
        <w:t>bobowatych</w:t>
      </w:r>
      <w:proofErr w:type="spellEnd"/>
      <w:r w:rsidRPr="00E24CF5">
        <w:rPr>
          <w:rStyle w:val="FontStyle13"/>
          <w:color w:val="000000" w:themeColor="text1"/>
          <w:sz w:val="24"/>
          <w:szCs w:val="24"/>
        </w:rPr>
        <w:t>.</w:t>
      </w:r>
    </w:p>
    <w:p w14:paraId="1C8DCB01" w14:textId="77777777" w:rsidR="00F32373" w:rsidRDefault="001001C9" w:rsidP="00F32373">
      <w:pPr>
        <w:pStyle w:val="Style3"/>
        <w:widowControl/>
        <w:numPr>
          <w:ilvl w:val="0"/>
          <w:numId w:val="1"/>
        </w:numPr>
        <w:tabs>
          <w:tab w:val="left" w:pos="691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Szkodliwość chwastów oraz źródła zachwaszczenia roślin uprawnych.</w:t>
      </w:r>
    </w:p>
    <w:p w14:paraId="06B1A249" w14:textId="77777777" w:rsidR="001001C9" w:rsidRPr="00E24CF5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Interwencjonizm państwowy na rynku rolnym w kraju i UE.</w:t>
      </w:r>
    </w:p>
    <w:p w14:paraId="67AB717B" w14:textId="77777777" w:rsidR="001001C9" w:rsidRPr="00E24CF5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Symptomy niedoboru i nadmiaru składników pokarmowych u roślin.</w:t>
      </w:r>
    </w:p>
    <w:p w14:paraId="372D66E8" w14:textId="77777777" w:rsidR="001001C9" w:rsidRPr="00E24CF5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Materia organiczna w glebach.</w:t>
      </w:r>
    </w:p>
    <w:p w14:paraId="63D1A959" w14:textId="77777777" w:rsidR="001001C9" w:rsidRPr="00E24CF5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Właściwości sorpcyjne gleb i ich znaczenie w nawożeniu.</w:t>
      </w:r>
    </w:p>
    <w:p w14:paraId="7D5A97B7" w14:textId="77777777" w:rsidR="001001C9" w:rsidRPr="00E24CF5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Zakwaszenie gleb (przyczyny, skutki, możliwości regulacji).</w:t>
      </w:r>
    </w:p>
    <w:p w14:paraId="177B4643" w14:textId="77777777" w:rsidR="001001C9" w:rsidRPr="00E24CF5" w:rsidRDefault="001001C9" w:rsidP="00F32373">
      <w:pPr>
        <w:numPr>
          <w:ilvl w:val="0"/>
          <w:numId w:val="1"/>
        </w:numPr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 xml:space="preserve">Nawozy naturalne - produkcja, właściwości fizyko - </w:t>
      </w:r>
      <w:r w:rsidR="00785461">
        <w:rPr>
          <w:rStyle w:val="FontStyle13"/>
          <w:color w:val="000000" w:themeColor="text1"/>
          <w:sz w:val="24"/>
          <w:szCs w:val="24"/>
        </w:rPr>
        <w:t xml:space="preserve">chemiczne, przemiany w glebie, </w:t>
      </w:r>
      <w:r w:rsidRPr="00E24CF5">
        <w:rPr>
          <w:rStyle w:val="FontStyle13"/>
          <w:color w:val="000000" w:themeColor="text1"/>
          <w:sz w:val="24"/>
          <w:szCs w:val="24"/>
        </w:rPr>
        <w:t>wartość nawozowa</w:t>
      </w:r>
      <w:r w:rsidR="00785461">
        <w:rPr>
          <w:rStyle w:val="FontStyle13"/>
          <w:color w:val="000000" w:themeColor="text1"/>
          <w:sz w:val="24"/>
          <w:szCs w:val="24"/>
        </w:rPr>
        <w:t>.</w:t>
      </w:r>
    </w:p>
    <w:p w14:paraId="6F4338B3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 xml:space="preserve">Nawozy odkwaszające </w:t>
      </w:r>
      <w:r w:rsidR="00F32373">
        <w:rPr>
          <w:rStyle w:val="FontStyle13"/>
          <w:color w:val="000000" w:themeColor="text1"/>
          <w:sz w:val="24"/>
          <w:szCs w:val="24"/>
        </w:rPr>
        <w:t xml:space="preserve">- </w:t>
      </w:r>
      <w:r w:rsidRPr="00E24CF5">
        <w:rPr>
          <w:rStyle w:val="FontStyle13"/>
          <w:color w:val="000000" w:themeColor="text1"/>
          <w:sz w:val="24"/>
          <w:szCs w:val="24"/>
        </w:rPr>
        <w:t>produkcja, właściwości, przemiany w glebie, kryteria wyboru.</w:t>
      </w:r>
    </w:p>
    <w:p w14:paraId="00E32C5C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Nawozy azotowe - produkcja, właściwości fizyko- chemiczne, przemiany w glebie, kryteria wyboru.</w:t>
      </w:r>
    </w:p>
    <w:p w14:paraId="26296651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Nawozy potasowe - produkcja, właściwości fizyko- chemiczne, przemiany w glebie, kryteria wyboru.</w:t>
      </w:r>
    </w:p>
    <w:p w14:paraId="1D47014E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Nawozy fosforowe - produkcja, właściwości fizyko- chemiczne, przemiany w glebie, kryteria wyboru.</w:t>
      </w:r>
    </w:p>
    <w:p w14:paraId="4809BE14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lastRenderedPageBreak/>
        <w:t>Nawozy magnezowe - produkcja, właściwości fizyko- chemiczne, przemiany w glebie, kryteria wyboru.</w:t>
      </w:r>
    </w:p>
    <w:p w14:paraId="38CDD1F5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Mikronawozy - rodzaje, właściwości, kryterium wyboru.</w:t>
      </w:r>
    </w:p>
    <w:p w14:paraId="4AFC6724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Charakterystyka nawozów wieloskładnikowych - produkcja, właściwości fizyko -chemiczne, wady i zalety, kryteria wyboru.</w:t>
      </w:r>
    </w:p>
    <w:p w14:paraId="500DA053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Ogólne zasady techniczne i technologiczne stosowania nawozów wapniowych.</w:t>
      </w:r>
    </w:p>
    <w:p w14:paraId="35CC7E99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Ogólne zasady techniczne i technologiczne stosowania nawozów azotowych.</w:t>
      </w:r>
    </w:p>
    <w:p w14:paraId="01218363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Ogólne zasady techniczne i technologiczne stosowania nawozów potasowych.</w:t>
      </w:r>
    </w:p>
    <w:p w14:paraId="7DBA0B3C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Ogólne zasady techniczne i technologiczne stosowania nawozów fosforowych.</w:t>
      </w:r>
    </w:p>
    <w:p w14:paraId="654DE552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Rynek nawozowy w Polsce (produkcja, asortyment, dystrybucja, ceny).</w:t>
      </w:r>
    </w:p>
    <w:p w14:paraId="78636F26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Znaczenie użytków zielonych w produkcji pasz.</w:t>
      </w:r>
    </w:p>
    <w:p w14:paraId="19AC0862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Pozaprodukcyjne znaczenie użytków zielonych.</w:t>
      </w:r>
    </w:p>
    <w:p w14:paraId="77CA4993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Charakterystyka roślinności łąkowo - pastwiskowej.</w:t>
      </w:r>
    </w:p>
    <w:p w14:paraId="26759287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Wartość żywieniowa pasz z użytków zielonych.</w:t>
      </w:r>
    </w:p>
    <w:p w14:paraId="0782FDEB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Zalety i wady podsiewu.</w:t>
      </w:r>
    </w:p>
    <w:p w14:paraId="4753CEAD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Regeneracja zaniedbanych łąk i pastwisk poprzez nawożenie.</w:t>
      </w:r>
    </w:p>
    <w:p w14:paraId="752CA66D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Terminy koszenia łąk.</w:t>
      </w:r>
    </w:p>
    <w:p w14:paraId="4CF98CCC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Zasady racjonalnego użytkowania pastwisk.</w:t>
      </w:r>
    </w:p>
    <w:p w14:paraId="1C9B48DA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Znaczenie i charakterystyka przemiennych użytków zielonych.</w:t>
      </w:r>
    </w:p>
    <w:p w14:paraId="0C468567" w14:textId="77777777" w:rsidR="001001C9" w:rsidRPr="00F32373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Pielęgnacja łąk</w:t>
      </w:r>
      <w:r w:rsidR="00F32373">
        <w:rPr>
          <w:rStyle w:val="FontStyle13"/>
          <w:color w:val="000000" w:themeColor="text1"/>
          <w:sz w:val="24"/>
          <w:szCs w:val="24"/>
        </w:rPr>
        <w:t xml:space="preserve"> i pastwisk</w:t>
      </w:r>
      <w:r w:rsidRPr="00E24CF5">
        <w:rPr>
          <w:rStyle w:val="FontStyle13"/>
          <w:color w:val="000000" w:themeColor="text1"/>
          <w:sz w:val="24"/>
          <w:szCs w:val="24"/>
        </w:rPr>
        <w:t>.</w:t>
      </w:r>
    </w:p>
    <w:p w14:paraId="0878685C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Znaczenie motylkowatych na użytkach zielonych.</w:t>
      </w:r>
    </w:p>
    <w:p w14:paraId="0E483DC8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Zasady układania mieszanek na użytki zielone.</w:t>
      </w:r>
    </w:p>
    <w:p w14:paraId="0476E984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Nawożenie organiczne</w:t>
      </w:r>
      <w:r w:rsidR="00F32373">
        <w:rPr>
          <w:rStyle w:val="FontStyle13"/>
          <w:color w:val="000000" w:themeColor="text1"/>
          <w:sz w:val="24"/>
          <w:szCs w:val="24"/>
        </w:rPr>
        <w:t>, mineralne</w:t>
      </w:r>
      <w:r w:rsidRPr="00E24CF5">
        <w:rPr>
          <w:rStyle w:val="FontStyle13"/>
          <w:color w:val="000000" w:themeColor="text1"/>
          <w:sz w:val="24"/>
          <w:szCs w:val="24"/>
        </w:rPr>
        <w:t xml:space="preserve"> użytków zielonych.</w:t>
      </w:r>
    </w:p>
    <w:p w14:paraId="60E927D8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Mrozy i przymrozki oraz ich wpływ na różne rośliny uprawne.</w:t>
      </w:r>
    </w:p>
    <w:p w14:paraId="6BAA80D4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Susza i inne klęski klimatyczne i ich wpływ na produkcję rolną.</w:t>
      </w:r>
    </w:p>
    <w:p w14:paraId="071D2C6C" w14:textId="77777777" w:rsidR="001001C9" w:rsidRPr="00E24CF5" w:rsidRDefault="001001C9" w:rsidP="00F32373">
      <w:pPr>
        <w:pStyle w:val="Style3"/>
        <w:widowControl/>
        <w:numPr>
          <w:ilvl w:val="0"/>
          <w:numId w:val="1"/>
        </w:numPr>
        <w:tabs>
          <w:tab w:val="left" w:pos="346"/>
        </w:tabs>
        <w:spacing w:line="240" w:lineRule="auto"/>
        <w:ind w:left="284" w:hanging="284"/>
        <w:rPr>
          <w:rStyle w:val="FontStyle13"/>
          <w:color w:val="000000" w:themeColor="text1"/>
          <w:spacing w:val="-10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Czynniki produkcji w rolnictwie.</w:t>
      </w:r>
    </w:p>
    <w:p w14:paraId="053DD1D4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rStyle w:val="FontStyle13"/>
          <w:color w:val="000000" w:themeColor="text1"/>
          <w:spacing w:val="-10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Koszty stałe przedsiębiorstwa rolniczego.</w:t>
      </w:r>
    </w:p>
    <w:p w14:paraId="2FA75409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Koszty zmienne przedsiębiorstwa rolniczego.</w:t>
      </w:r>
    </w:p>
    <w:p w14:paraId="414FA294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Kategorie dochodu w rolnictwie.</w:t>
      </w:r>
    </w:p>
    <w:p w14:paraId="271CE248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Efektywność produkcji rolniczej.</w:t>
      </w:r>
    </w:p>
    <w:p w14:paraId="1A21A7D2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Zasady racjonalnego gospodarowania.</w:t>
      </w:r>
    </w:p>
    <w:p w14:paraId="182FD797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Prawo malejących przychodów.</w:t>
      </w:r>
    </w:p>
    <w:p w14:paraId="7E6E8D73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jc w:val="both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Formy współdziałania przedsiębiorstw rolniczych.</w:t>
      </w:r>
    </w:p>
    <w:p w14:paraId="72356D8F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Specjalizacja w rolnictwie.</w:t>
      </w:r>
    </w:p>
    <w:p w14:paraId="06B8FFAA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Rachunek kosztów jednostkowych w rolnictwie.</w:t>
      </w:r>
    </w:p>
    <w:p w14:paraId="0234C1DA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rStyle w:val="FontStyle13"/>
          <w:color w:val="000000" w:themeColor="text1"/>
          <w:sz w:val="24"/>
          <w:szCs w:val="24"/>
        </w:rPr>
      </w:pPr>
      <w:r w:rsidRPr="00E24CF5">
        <w:rPr>
          <w:rStyle w:val="FontStyle13"/>
          <w:color w:val="000000" w:themeColor="text1"/>
          <w:sz w:val="24"/>
          <w:szCs w:val="24"/>
        </w:rPr>
        <w:t>Integracja przedsiębiorstw rolniczych.</w:t>
      </w:r>
    </w:p>
    <w:p w14:paraId="3CFD784D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>Metody ochrony roślin</w:t>
      </w:r>
      <w:r w:rsidR="00785461">
        <w:rPr>
          <w:color w:val="000000" w:themeColor="text1"/>
        </w:rPr>
        <w:t>.</w:t>
      </w:r>
      <w:r w:rsidRPr="00E24CF5">
        <w:rPr>
          <w:color w:val="000000" w:themeColor="text1"/>
        </w:rPr>
        <w:t xml:space="preserve"> </w:t>
      </w:r>
    </w:p>
    <w:p w14:paraId="62FCECFA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>Czynniki wpływające na rozwój organizmów szkodliwych w biocenozach</w:t>
      </w:r>
      <w:r w:rsidR="00785461">
        <w:rPr>
          <w:color w:val="000000" w:themeColor="text1"/>
        </w:rPr>
        <w:t>.</w:t>
      </w:r>
    </w:p>
    <w:p w14:paraId="1C1C1CD9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>Czynniki wpływające na skuteczność zabiegów ochrony roślin</w:t>
      </w:r>
      <w:r w:rsidR="00785461">
        <w:rPr>
          <w:color w:val="000000" w:themeColor="text1"/>
        </w:rPr>
        <w:t>.</w:t>
      </w:r>
    </w:p>
    <w:p w14:paraId="7D8B6521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>Uboczne skutki stosowania chemicznych środków ochrony roślin</w:t>
      </w:r>
      <w:r w:rsidR="00785461">
        <w:rPr>
          <w:color w:val="000000" w:themeColor="text1"/>
        </w:rPr>
        <w:t>.</w:t>
      </w:r>
    </w:p>
    <w:p w14:paraId="67B39AF2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>Zasady bezpieczneg</w:t>
      </w:r>
      <w:bookmarkStart w:id="0" w:name="_GoBack"/>
      <w:bookmarkEnd w:id="0"/>
      <w:r w:rsidRPr="00E24CF5">
        <w:rPr>
          <w:color w:val="000000" w:themeColor="text1"/>
        </w:rPr>
        <w:t>o i skutecznego stosowania środków ochrony roślin</w:t>
      </w:r>
      <w:r w:rsidR="00785461">
        <w:rPr>
          <w:color w:val="000000" w:themeColor="text1"/>
        </w:rPr>
        <w:t>.</w:t>
      </w:r>
    </w:p>
    <w:p w14:paraId="704C2EC5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>Podstawowe źródła pasz w żywieniu zwierząt.</w:t>
      </w:r>
    </w:p>
    <w:p w14:paraId="35AB3B3F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>Zasady układania dawek pokarmowych dla zwierząt gospodarskich.</w:t>
      </w:r>
    </w:p>
    <w:p w14:paraId="050CA726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>Metody konserwowania materiałów paszowych.</w:t>
      </w:r>
    </w:p>
    <w:p w14:paraId="51750650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 xml:space="preserve">Wymagania pokarmowe zwierząt monogastrycznych oraz </w:t>
      </w:r>
      <w:proofErr w:type="spellStart"/>
      <w:r w:rsidRPr="00E24CF5">
        <w:rPr>
          <w:color w:val="000000" w:themeColor="text1"/>
        </w:rPr>
        <w:t>poligastrycznych</w:t>
      </w:r>
      <w:proofErr w:type="spellEnd"/>
      <w:r w:rsidR="00785461">
        <w:rPr>
          <w:color w:val="000000" w:themeColor="text1"/>
        </w:rPr>
        <w:t>.</w:t>
      </w:r>
    </w:p>
    <w:p w14:paraId="11801D08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>Produkty uboczne przemysłu rolno-spożywczego i ich wykorzystanie</w:t>
      </w:r>
      <w:r w:rsidR="00785461">
        <w:rPr>
          <w:color w:val="000000" w:themeColor="text1"/>
        </w:rPr>
        <w:t>.</w:t>
      </w:r>
      <w:r w:rsidRPr="00E24CF5">
        <w:rPr>
          <w:color w:val="000000" w:themeColor="text1"/>
        </w:rPr>
        <w:t> </w:t>
      </w:r>
    </w:p>
    <w:p w14:paraId="7AE679F2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>Urządzenia do mechanizacji dojenia.</w:t>
      </w:r>
    </w:p>
    <w:p w14:paraId="76E12209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 xml:space="preserve">Cechy klimatu i </w:t>
      </w:r>
      <w:proofErr w:type="spellStart"/>
      <w:r w:rsidRPr="00E24CF5">
        <w:rPr>
          <w:color w:val="000000" w:themeColor="text1"/>
        </w:rPr>
        <w:t>agroklimatu</w:t>
      </w:r>
      <w:proofErr w:type="spellEnd"/>
      <w:r w:rsidRPr="00E24CF5">
        <w:rPr>
          <w:color w:val="000000" w:themeColor="text1"/>
        </w:rPr>
        <w:t xml:space="preserve"> Polski</w:t>
      </w:r>
      <w:r w:rsidR="00785461">
        <w:rPr>
          <w:color w:val="000000" w:themeColor="text1"/>
        </w:rPr>
        <w:t>.</w:t>
      </w:r>
    </w:p>
    <w:p w14:paraId="35E3AD7B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 xml:space="preserve">Wskaźniki </w:t>
      </w:r>
      <w:proofErr w:type="spellStart"/>
      <w:r w:rsidRPr="00E24CF5">
        <w:rPr>
          <w:color w:val="000000" w:themeColor="text1"/>
        </w:rPr>
        <w:t>agroklimatyczne</w:t>
      </w:r>
      <w:proofErr w:type="spellEnd"/>
      <w:r w:rsidRPr="00E24CF5">
        <w:rPr>
          <w:color w:val="000000" w:themeColor="text1"/>
        </w:rPr>
        <w:t>.</w:t>
      </w:r>
    </w:p>
    <w:p w14:paraId="7A83050C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>Zmiany klimatu i ich wpływ na produkcję rolniczą</w:t>
      </w:r>
      <w:r w:rsidR="00785461">
        <w:rPr>
          <w:color w:val="000000" w:themeColor="text1"/>
        </w:rPr>
        <w:t>.</w:t>
      </w:r>
    </w:p>
    <w:p w14:paraId="0F659480" w14:textId="303F4801" w:rsidR="001001C9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lastRenderedPageBreak/>
        <w:t>Niesprzyjające czynniki pogodowe w okresie wegetacyjnym.</w:t>
      </w:r>
    </w:p>
    <w:p w14:paraId="06BA2E20" w14:textId="18E9D2BE" w:rsidR="00231614" w:rsidRPr="00E24CF5" w:rsidRDefault="00895404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S</w:t>
      </w:r>
      <w:r w:rsidR="00231614">
        <w:rPr>
          <w:color w:val="000000" w:themeColor="text1"/>
        </w:rPr>
        <w:t xml:space="preserve">ystemy </w:t>
      </w:r>
      <w:r>
        <w:rPr>
          <w:color w:val="000000" w:themeColor="text1"/>
        </w:rPr>
        <w:t>rolnicze</w:t>
      </w:r>
      <w:r w:rsidR="0023161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231614">
        <w:rPr>
          <w:color w:val="000000" w:themeColor="text1"/>
        </w:rPr>
        <w:t>rolnictwo precyzyjne.</w:t>
      </w:r>
    </w:p>
    <w:p w14:paraId="46FE9EC8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 xml:space="preserve">Cel i zadania kwalifikacji polowej plantacji nasiennych. </w:t>
      </w:r>
    </w:p>
    <w:p w14:paraId="311E45E9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 xml:space="preserve">Pojęcie i kategorie materiału siewnego. </w:t>
      </w:r>
    </w:p>
    <w:p w14:paraId="716CBAA8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 xml:space="preserve">Stopnie kwalifikacji materiału siewnego. </w:t>
      </w:r>
    </w:p>
    <w:p w14:paraId="7341B604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 xml:space="preserve">Etapy oceny i kontroli materiału siewnego. </w:t>
      </w:r>
    </w:p>
    <w:p w14:paraId="3AF0A260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>Metody uszlachetniania materiału siewnego.</w:t>
      </w:r>
    </w:p>
    <w:p w14:paraId="3C921E82" w14:textId="77777777" w:rsidR="001001C9" w:rsidRPr="00E24CF5" w:rsidRDefault="001001C9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 w:rsidRPr="00E24CF5">
        <w:rPr>
          <w:color w:val="000000" w:themeColor="text1"/>
        </w:rPr>
        <w:t xml:space="preserve">Biotyczne i abiotyczne składniki </w:t>
      </w:r>
      <w:proofErr w:type="spellStart"/>
      <w:r w:rsidRPr="00E24CF5">
        <w:rPr>
          <w:color w:val="000000" w:themeColor="text1"/>
        </w:rPr>
        <w:t>agroekosystemu</w:t>
      </w:r>
      <w:proofErr w:type="spellEnd"/>
      <w:r w:rsidR="00785461">
        <w:rPr>
          <w:color w:val="000000" w:themeColor="text1"/>
        </w:rPr>
        <w:t>.</w:t>
      </w:r>
    </w:p>
    <w:p w14:paraId="3E082C69" w14:textId="77777777" w:rsidR="00EB32C3" w:rsidRDefault="00EB32C3" w:rsidP="00EB32C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01C9" w:rsidRPr="00E24CF5">
        <w:rPr>
          <w:color w:val="000000" w:themeColor="text1"/>
        </w:rPr>
        <w:t>Zagrożenia środowiska rolniczego</w:t>
      </w:r>
      <w:r w:rsidR="00785461">
        <w:rPr>
          <w:color w:val="000000" w:themeColor="text1"/>
        </w:rPr>
        <w:t>.</w:t>
      </w:r>
    </w:p>
    <w:p w14:paraId="11718231" w14:textId="5A9C9847" w:rsidR="001001C9" w:rsidRPr="00EB32C3" w:rsidRDefault="00EB32C3" w:rsidP="00EB32C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01C9" w:rsidRPr="00EB32C3">
        <w:rPr>
          <w:color w:val="000000" w:themeColor="text1"/>
        </w:rPr>
        <w:t>Zasady gospodarki odpadami na obszarach wiejskich</w:t>
      </w:r>
      <w:r w:rsidR="00785461" w:rsidRPr="00EB32C3">
        <w:rPr>
          <w:color w:val="000000" w:themeColor="text1"/>
        </w:rPr>
        <w:t>.</w:t>
      </w:r>
    </w:p>
    <w:p w14:paraId="4A9C3A43" w14:textId="448AB75B" w:rsidR="001001C9" w:rsidRPr="00E24CF5" w:rsidRDefault="00EB32C3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01C9" w:rsidRPr="00E24CF5">
        <w:rPr>
          <w:color w:val="000000" w:themeColor="text1"/>
        </w:rPr>
        <w:t>Formy ochrony przyrody</w:t>
      </w:r>
      <w:r w:rsidR="00785461">
        <w:rPr>
          <w:color w:val="000000" w:themeColor="text1"/>
        </w:rPr>
        <w:t>.</w:t>
      </w:r>
    </w:p>
    <w:p w14:paraId="6673F979" w14:textId="53E693B6" w:rsidR="001001C9" w:rsidRPr="00E24CF5" w:rsidRDefault="00EB32C3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01C9" w:rsidRPr="00E24CF5">
        <w:rPr>
          <w:color w:val="000000" w:themeColor="text1"/>
        </w:rPr>
        <w:t>Czynniki wpływające na wydajność mleczną krów</w:t>
      </w:r>
      <w:r w:rsidR="00785461">
        <w:rPr>
          <w:color w:val="000000" w:themeColor="text1"/>
        </w:rPr>
        <w:t>.</w:t>
      </w:r>
    </w:p>
    <w:p w14:paraId="0A368EB2" w14:textId="2507468E" w:rsidR="001001C9" w:rsidRPr="00E24CF5" w:rsidRDefault="00EB32C3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01C9" w:rsidRPr="00E24CF5">
        <w:rPr>
          <w:color w:val="000000" w:themeColor="text1"/>
        </w:rPr>
        <w:t>Użytkowanie mięsne bydła</w:t>
      </w:r>
      <w:r w:rsidR="00785461">
        <w:rPr>
          <w:color w:val="000000" w:themeColor="text1"/>
        </w:rPr>
        <w:t>.</w:t>
      </w:r>
    </w:p>
    <w:p w14:paraId="6A0D002E" w14:textId="232A8C6E" w:rsidR="001001C9" w:rsidRPr="00E24CF5" w:rsidRDefault="00EB32C3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01C9" w:rsidRPr="00E24CF5">
        <w:rPr>
          <w:color w:val="000000" w:themeColor="text1"/>
        </w:rPr>
        <w:t>Główne cechy użytkowe trzody chlewnej</w:t>
      </w:r>
      <w:r w:rsidR="00785461">
        <w:rPr>
          <w:color w:val="000000" w:themeColor="text1"/>
        </w:rPr>
        <w:t>.</w:t>
      </w:r>
    </w:p>
    <w:p w14:paraId="0FCCC36C" w14:textId="325A1F72" w:rsidR="001001C9" w:rsidRPr="00E24CF5" w:rsidRDefault="00EB32C3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01C9" w:rsidRPr="00E24CF5">
        <w:rPr>
          <w:color w:val="000000" w:themeColor="text1"/>
        </w:rPr>
        <w:t>Rasy świń hodowane w Polsce</w:t>
      </w:r>
      <w:r w:rsidR="00785461">
        <w:rPr>
          <w:color w:val="000000" w:themeColor="text1"/>
        </w:rPr>
        <w:t>.</w:t>
      </w:r>
    </w:p>
    <w:p w14:paraId="3D71D07D" w14:textId="467516D4" w:rsidR="001001C9" w:rsidRPr="00E24CF5" w:rsidRDefault="00EB32C3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01C9" w:rsidRPr="00E24CF5">
        <w:rPr>
          <w:color w:val="000000" w:themeColor="text1"/>
        </w:rPr>
        <w:t>Czynniki wpływające na jakość tusz wieprzowych</w:t>
      </w:r>
      <w:r w:rsidR="00785461">
        <w:rPr>
          <w:color w:val="000000" w:themeColor="text1"/>
        </w:rPr>
        <w:t>.</w:t>
      </w:r>
    </w:p>
    <w:p w14:paraId="52582579" w14:textId="14F9A89F" w:rsidR="001001C9" w:rsidRPr="00E24CF5" w:rsidRDefault="00EB32C3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01C9" w:rsidRPr="00E24CF5">
        <w:rPr>
          <w:color w:val="000000" w:themeColor="text1"/>
        </w:rPr>
        <w:t>Znaczenie odruchów nerwowych u zwierząt</w:t>
      </w:r>
      <w:r w:rsidR="00785461">
        <w:rPr>
          <w:color w:val="000000" w:themeColor="text1"/>
        </w:rPr>
        <w:t>.</w:t>
      </w:r>
    </w:p>
    <w:p w14:paraId="1AA27989" w14:textId="48C69AED" w:rsidR="001001C9" w:rsidRPr="00E24CF5" w:rsidRDefault="00EB32C3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01C9" w:rsidRPr="00E24CF5">
        <w:rPr>
          <w:color w:val="000000" w:themeColor="text1"/>
        </w:rPr>
        <w:t>Zjawisko odporności u zwierząt</w:t>
      </w:r>
      <w:r w:rsidR="00785461">
        <w:rPr>
          <w:color w:val="000000" w:themeColor="text1"/>
        </w:rPr>
        <w:t>.</w:t>
      </w:r>
    </w:p>
    <w:p w14:paraId="661D49CB" w14:textId="063254A9" w:rsidR="001001C9" w:rsidRPr="00E24CF5" w:rsidRDefault="00EB32C3" w:rsidP="00F32373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01C9" w:rsidRPr="00E24CF5">
        <w:rPr>
          <w:color w:val="000000" w:themeColor="text1"/>
        </w:rPr>
        <w:t>Długość ciąży u zwierząt gospodarskich</w:t>
      </w:r>
      <w:r w:rsidR="00785461">
        <w:rPr>
          <w:color w:val="000000" w:themeColor="text1"/>
        </w:rPr>
        <w:t>.</w:t>
      </w:r>
    </w:p>
    <w:p w14:paraId="0CA4E676" w14:textId="77777777" w:rsidR="005D0CFC" w:rsidRPr="00E24CF5" w:rsidRDefault="005D0CFC" w:rsidP="00F32373"/>
    <w:sectPr w:rsidR="005D0CFC" w:rsidRPr="00E2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E2AC1"/>
    <w:multiLevelType w:val="hybridMultilevel"/>
    <w:tmpl w:val="A2BA5DB8"/>
    <w:lvl w:ilvl="0" w:tplc="BF06BF1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C9"/>
    <w:rsid w:val="001001C9"/>
    <w:rsid w:val="00231614"/>
    <w:rsid w:val="00277A4F"/>
    <w:rsid w:val="005D0CFC"/>
    <w:rsid w:val="005E5F9E"/>
    <w:rsid w:val="00785461"/>
    <w:rsid w:val="00874C9A"/>
    <w:rsid w:val="00895404"/>
    <w:rsid w:val="00E24CF5"/>
    <w:rsid w:val="00EB32C3"/>
    <w:rsid w:val="00F3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3FD0"/>
  <w15:chartTrackingRefBased/>
  <w15:docId w15:val="{2E33177D-31EC-4B46-BF2D-4DC72BDA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1C9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rsid w:val="001001C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1001C9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customStyle="1" w:styleId="Style4">
    <w:name w:val="Style4"/>
    <w:basedOn w:val="Normalny"/>
    <w:rsid w:val="001001C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rsid w:val="001001C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rsid w:val="001001C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Lisowski</dc:creator>
  <cp:keywords/>
  <dc:description/>
  <cp:lastModifiedBy>Andrzej Borusiewicz</cp:lastModifiedBy>
  <cp:revision>5</cp:revision>
  <dcterms:created xsi:type="dcterms:W3CDTF">2019-03-10T09:08:00Z</dcterms:created>
  <dcterms:modified xsi:type="dcterms:W3CDTF">2019-03-10T09:12:00Z</dcterms:modified>
</cp:coreProperties>
</file>